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92" w:rsidRDefault="00990192">
      <w:pPr>
        <w:shd w:val="clear" w:color="auto" w:fill="FFFFFF"/>
        <w:rPr>
          <w:b/>
          <w:color w:val="222222"/>
          <w:sz w:val="28"/>
          <w:szCs w:val="28"/>
        </w:rPr>
      </w:pPr>
    </w:p>
    <w:p w:rsidR="00990192" w:rsidRDefault="00A559BE">
      <w:pPr>
        <w:shd w:val="clear" w:color="auto" w:fill="FFFFFF"/>
        <w:jc w:val="center"/>
        <w:rPr>
          <w:b/>
          <w:color w:val="222222"/>
          <w:sz w:val="28"/>
          <w:szCs w:val="28"/>
        </w:rPr>
      </w:pPr>
      <w:r>
        <w:rPr>
          <w:b/>
          <w:color w:val="222222"/>
          <w:sz w:val="28"/>
          <w:szCs w:val="28"/>
        </w:rPr>
        <w:t xml:space="preserve">5 cosas que no sabías de los agentes de seguros </w:t>
      </w:r>
    </w:p>
    <w:p w:rsidR="00990192" w:rsidRDefault="00990192">
      <w:pPr>
        <w:shd w:val="clear" w:color="auto" w:fill="FFFFFF"/>
        <w:rPr>
          <w:i/>
          <w:color w:val="222222"/>
        </w:rPr>
      </w:pPr>
    </w:p>
    <w:p w:rsidR="00990192" w:rsidRDefault="00A559BE">
      <w:pPr>
        <w:jc w:val="both"/>
        <w:rPr>
          <w:color w:val="222222"/>
        </w:rPr>
      </w:pPr>
      <w:r>
        <w:rPr>
          <w:color w:val="222222"/>
        </w:rPr>
        <w:t>En México, el 7 de septiembre se celebra el Día del Agente de Seguros</w:t>
      </w:r>
      <w:r>
        <w:rPr>
          <w:color w:val="222222"/>
        </w:rPr>
        <w:t xml:space="preserve"> quienes día a día</w:t>
      </w:r>
      <w:r w:rsidR="006E68FA">
        <w:rPr>
          <w:color w:val="222222"/>
        </w:rPr>
        <w:t xml:space="preserve"> </w:t>
      </w:r>
      <w:r>
        <w:rPr>
          <w:color w:val="222222"/>
        </w:rPr>
        <w:t xml:space="preserve">brindan </w:t>
      </w:r>
      <w:r w:rsidR="006E68FA">
        <w:rPr>
          <w:color w:val="222222"/>
        </w:rPr>
        <w:t>asesoría</w:t>
      </w:r>
      <w:r>
        <w:rPr>
          <w:color w:val="222222"/>
        </w:rPr>
        <w:t xml:space="preserve"> y acompañamiento al asegurado</w:t>
      </w:r>
      <w:r>
        <w:rPr>
          <w:color w:val="222222"/>
        </w:rPr>
        <w:t xml:space="preserve"> para protegerlo en diferentes ámbitos como: salud, daños, personas y patrimonial. P</w:t>
      </w:r>
      <w:r>
        <w:rPr>
          <w:color w:val="222222"/>
        </w:rPr>
        <w:t>ero ¿quiénes son</w:t>
      </w:r>
      <w:r w:rsidR="006E68FA">
        <w:rPr>
          <w:color w:val="222222"/>
        </w:rPr>
        <w:t>?</w:t>
      </w:r>
      <w:r>
        <w:rPr>
          <w:color w:val="222222"/>
        </w:rPr>
        <w:t xml:space="preserve">, </w:t>
      </w:r>
      <w:r w:rsidR="006E68FA">
        <w:rPr>
          <w:color w:val="222222"/>
        </w:rPr>
        <w:t>¿qué hacen y cómo apoyan a las personas?</w:t>
      </w:r>
      <w:r>
        <w:rPr>
          <w:color w:val="222222"/>
        </w:rPr>
        <w:t xml:space="preserve"> Para </w:t>
      </w:r>
      <w:r>
        <w:rPr>
          <w:color w:val="222222"/>
        </w:rPr>
        <w:t>ponerlo en</w:t>
      </w:r>
      <w:r>
        <w:rPr>
          <w:color w:val="222222"/>
        </w:rPr>
        <w:t xml:space="preserve"> perspectiva, </w:t>
      </w:r>
      <w:r>
        <w:rPr>
          <w:b/>
          <w:color w:val="222222"/>
        </w:rPr>
        <w:t>Quá</w:t>
      </w:r>
      <w:r>
        <w:rPr>
          <w:b/>
          <w:color w:val="222222"/>
        </w:rPr>
        <w:t>litas</w:t>
      </w:r>
      <w:r>
        <w:rPr>
          <w:color w:val="222222"/>
        </w:rPr>
        <w:t xml:space="preserve">, la aseguradora líder del mercado automotriz en México, comparte algunos datos interesantes que probablemente no conocías </w:t>
      </w:r>
      <w:r w:rsidR="006E68FA">
        <w:rPr>
          <w:color w:val="222222"/>
        </w:rPr>
        <w:t xml:space="preserve">de </w:t>
      </w:r>
      <w:r>
        <w:rPr>
          <w:color w:val="222222"/>
        </w:rPr>
        <w:t>su</w:t>
      </w:r>
      <w:r w:rsidR="006E68FA">
        <w:rPr>
          <w:color w:val="222222"/>
        </w:rPr>
        <w:t xml:space="preserve"> labor </w:t>
      </w:r>
      <w:r>
        <w:rPr>
          <w:color w:val="222222"/>
        </w:rPr>
        <w:t xml:space="preserve">y lo que rodea esta profesión. </w:t>
      </w:r>
    </w:p>
    <w:p w:rsidR="00990192" w:rsidRDefault="00990192">
      <w:pPr>
        <w:jc w:val="both"/>
        <w:rPr>
          <w:color w:val="222222"/>
        </w:rPr>
      </w:pPr>
    </w:p>
    <w:p w:rsidR="00990192" w:rsidRDefault="00A559BE">
      <w:pPr>
        <w:numPr>
          <w:ilvl w:val="0"/>
          <w:numId w:val="1"/>
        </w:numPr>
        <w:jc w:val="both"/>
        <w:rPr>
          <w:b/>
          <w:color w:val="222222"/>
        </w:rPr>
      </w:pPr>
      <w:r w:rsidRPr="006E68FA">
        <w:rPr>
          <w:b/>
          <w:color w:val="222222"/>
        </w:rPr>
        <w:t xml:space="preserve">México cuenta con 64 mil </w:t>
      </w:r>
      <w:r w:rsidR="006E68FA" w:rsidRPr="006E68FA">
        <w:rPr>
          <w:b/>
          <w:color w:val="222222"/>
        </w:rPr>
        <w:t>A</w:t>
      </w:r>
      <w:r w:rsidRPr="006E68FA">
        <w:rPr>
          <w:b/>
          <w:color w:val="222222"/>
        </w:rPr>
        <w:t>gentes de seguros</w:t>
      </w:r>
      <w:r w:rsidR="006E68FA">
        <w:rPr>
          <w:color w:val="222222"/>
        </w:rPr>
        <w:t>, d</w:t>
      </w:r>
      <w:r>
        <w:rPr>
          <w:color w:val="222222"/>
        </w:rPr>
        <w:t xml:space="preserve">e los cuales 16 mil </w:t>
      </w:r>
      <w:r w:rsidR="006E68FA">
        <w:rPr>
          <w:color w:val="222222"/>
        </w:rPr>
        <w:t>forman</w:t>
      </w:r>
      <w:r>
        <w:rPr>
          <w:color w:val="222222"/>
        </w:rPr>
        <w:t xml:space="preserve"> parte de Quálitas. Actualmente hay 4 por cada 10 mil habitantes, </w:t>
      </w:r>
      <w:r w:rsidR="006E68FA">
        <w:rPr>
          <w:color w:val="222222"/>
        </w:rPr>
        <w:t>por lo que es importante continuar impulsando el desarrollo de nuevos Agentes, ya que su labor</w:t>
      </w:r>
      <w:r>
        <w:rPr>
          <w:color w:val="222222"/>
        </w:rPr>
        <w:t xml:space="preserve"> agrega </w:t>
      </w:r>
      <w:r w:rsidR="006E68FA">
        <w:rPr>
          <w:color w:val="222222"/>
        </w:rPr>
        <w:t xml:space="preserve">mucho </w:t>
      </w:r>
      <w:r>
        <w:rPr>
          <w:color w:val="222222"/>
        </w:rPr>
        <w:t>valor</w:t>
      </w:r>
      <w:r>
        <w:rPr>
          <w:color w:val="222222"/>
        </w:rPr>
        <w:t xml:space="preserve">, </w:t>
      </w:r>
      <w:r w:rsidR="006E68FA">
        <w:rPr>
          <w:color w:val="222222"/>
        </w:rPr>
        <w:t>porq</w:t>
      </w:r>
      <w:r>
        <w:rPr>
          <w:color w:val="222222"/>
        </w:rPr>
        <w:t xml:space="preserve">ue brindan excelencia en el servicio, calidad, protección y confianza a </w:t>
      </w:r>
      <w:r>
        <w:rPr>
          <w:color w:val="222222"/>
        </w:rPr>
        <w:t xml:space="preserve">los asegurados en todo momento. </w:t>
      </w:r>
    </w:p>
    <w:p w:rsidR="00990192" w:rsidRDefault="00990192">
      <w:pPr>
        <w:ind w:left="720"/>
        <w:jc w:val="both"/>
        <w:rPr>
          <w:color w:val="222222"/>
        </w:rPr>
      </w:pPr>
    </w:p>
    <w:p w:rsidR="00990192" w:rsidRDefault="00A559BE">
      <w:pPr>
        <w:numPr>
          <w:ilvl w:val="0"/>
          <w:numId w:val="1"/>
        </w:numPr>
        <w:jc w:val="both"/>
        <w:rPr>
          <w:color w:val="222222"/>
        </w:rPr>
      </w:pPr>
      <w:r w:rsidRPr="006E68FA">
        <w:rPr>
          <w:b/>
          <w:color w:val="222222"/>
        </w:rPr>
        <w:t>Todos los agentes de seguros deben estar certificados por la Comisión Nacional de Seguros y Fianzas (CNSF).</w:t>
      </w:r>
      <w:r>
        <w:rPr>
          <w:color w:val="222222"/>
        </w:rPr>
        <w:t xml:space="preserve"> Trabajar como Agente de seguros requiere más que capacidad para vender, es necesario aprobar una serie de certificaciones</w:t>
      </w:r>
      <w:r w:rsidR="006E68FA">
        <w:rPr>
          <w:color w:val="222222"/>
        </w:rPr>
        <w:t xml:space="preserve"> </w:t>
      </w:r>
      <w:r>
        <w:rPr>
          <w:color w:val="222222"/>
        </w:rPr>
        <w:t xml:space="preserve">para </w:t>
      </w:r>
      <w:r>
        <w:rPr>
          <w:color w:val="222222"/>
        </w:rPr>
        <w:t>desempeñar sus funciones bajo la regulación del país. Así que es importante que cuando requieras contratar un</w:t>
      </w:r>
      <w:r>
        <w:rPr>
          <w:color w:val="222222"/>
        </w:rPr>
        <w:t xml:space="preserve"> seguro, verifiques que cuenta con la certificación adecuada para evitar fraudes. Puedes consultar la lista de agentes vigentes en el</w:t>
      </w:r>
      <w:hyperlink r:id="rId7" w:history="1">
        <w:r>
          <w:rPr>
            <w:color w:val="222222"/>
          </w:rPr>
          <w:t xml:space="preserve"> sitio web</w:t>
        </w:r>
      </w:hyperlink>
      <w:r>
        <w:rPr>
          <w:color w:val="222222"/>
        </w:rPr>
        <w:t xml:space="preserve"> de la CNSF. </w:t>
      </w:r>
    </w:p>
    <w:p w:rsidR="00990192" w:rsidRDefault="00990192">
      <w:pPr>
        <w:ind w:left="720"/>
        <w:jc w:val="both"/>
        <w:rPr>
          <w:color w:val="222222"/>
        </w:rPr>
      </w:pPr>
    </w:p>
    <w:p w:rsidR="00990192" w:rsidRPr="006E68FA" w:rsidRDefault="00A559BE">
      <w:pPr>
        <w:numPr>
          <w:ilvl w:val="0"/>
          <w:numId w:val="1"/>
        </w:numPr>
        <w:jc w:val="both"/>
        <w:rPr>
          <w:color w:val="222222"/>
        </w:rPr>
      </w:pPr>
      <w:r w:rsidRPr="006E68FA">
        <w:rPr>
          <w:b/>
          <w:color w:val="222222"/>
        </w:rPr>
        <w:t>Su labor es guiar a</w:t>
      </w:r>
      <w:r w:rsidRPr="006E68FA">
        <w:rPr>
          <w:b/>
          <w:color w:val="222222"/>
        </w:rPr>
        <w:t xml:space="preserve">l cliente para contar con el mejor seguro que se ajuste a sus necesidades. </w:t>
      </w:r>
      <w:r>
        <w:rPr>
          <w:b/>
          <w:color w:val="222222"/>
        </w:rPr>
        <w:t xml:space="preserve"> </w:t>
      </w:r>
      <w:r w:rsidRPr="006E68FA">
        <w:rPr>
          <w:color w:val="222222"/>
        </w:rPr>
        <w:t>Son expertos y cuentan con los conocimientos en la materia para que el asegurado pueda comprender a fondo cada una de las co</w:t>
      </w:r>
      <w:r w:rsidRPr="006E68FA">
        <w:rPr>
          <w:color w:val="222222"/>
        </w:rPr>
        <w:t>berturas que requiere.</w:t>
      </w:r>
    </w:p>
    <w:p w:rsidR="00990192" w:rsidRDefault="00990192">
      <w:pPr>
        <w:ind w:left="720"/>
        <w:jc w:val="both"/>
      </w:pPr>
    </w:p>
    <w:p w:rsidR="00990192" w:rsidRDefault="00A559BE">
      <w:pPr>
        <w:numPr>
          <w:ilvl w:val="0"/>
          <w:numId w:val="1"/>
        </w:numPr>
        <w:jc w:val="both"/>
        <w:rPr>
          <w:b/>
          <w:color w:val="222222"/>
        </w:rPr>
      </w:pPr>
      <w:r>
        <w:rPr>
          <w:b/>
          <w:color w:val="222222"/>
        </w:rPr>
        <w:t xml:space="preserve">Existe una </w:t>
      </w:r>
      <w:hyperlink r:id="rId8">
        <w:r>
          <w:rPr>
            <w:b/>
            <w:color w:val="1155CC"/>
            <w:u w:val="single"/>
          </w:rPr>
          <w:t xml:space="preserve">universidad Quálitas </w:t>
        </w:r>
      </w:hyperlink>
      <w:r>
        <w:rPr>
          <w:b/>
          <w:color w:val="222222"/>
        </w:rPr>
        <w:t xml:space="preserve">para </w:t>
      </w:r>
      <w:r>
        <w:rPr>
          <w:b/>
          <w:color w:val="222222"/>
        </w:rPr>
        <w:t>certificar y continuar su formación como A</w:t>
      </w:r>
      <w:r w:rsidR="006E68FA">
        <w:rPr>
          <w:b/>
          <w:color w:val="222222"/>
        </w:rPr>
        <w:t>g</w:t>
      </w:r>
      <w:r>
        <w:rPr>
          <w:b/>
          <w:color w:val="222222"/>
        </w:rPr>
        <w:t xml:space="preserve">entes de seguros. </w:t>
      </w:r>
      <w:r w:rsidR="006E68FA">
        <w:rPr>
          <w:color w:val="222222"/>
        </w:rPr>
        <w:t>Ser agente de seguro</w:t>
      </w:r>
      <w:r>
        <w:rPr>
          <w:color w:val="222222"/>
        </w:rPr>
        <w:t xml:space="preserve">, es una profesión </w:t>
      </w:r>
      <w:r>
        <w:rPr>
          <w:color w:val="222222"/>
        </w:rPr>
        <w:t>en</w:t>
      </w:r>
      <w:r>
        <w:rPr>
          <w:color w:val="222222"/>
        </w:rPr>
        <w:t xml:space="preserve"> la que miles de mexicanos han apostado su futuro, as</w:t>
      </w:r>
      <w:r>
        <w:rPr>
          <w:color w:val="222222"/>
        </w:rPr>
        <w:t>í que con el objetivo de impulsar a que más personas se capaciten, Quálitas</w:t>
      </w:r>
      <w:r>
        <w:rPr>
          <w:color w:val="222222"/>
        </w:rPr>
        <w:t>, a través de su p</w:t>
      </w:r>
      <w:r w:rsidR="006E68FA">
        <w:rPr>
          <w:color w:val="222222"/>
        </w:rPr>
        <w:t>rograma de Formación de Agentes</w:t>
      </w:r>
      <w:r>
        <w:rPr>
          <w:color w:val="222222"/>
        </w:rPr>
        <w:t xml:space="preserve">, </w:t>
      </w:r>
      <w:r>
        <w:rPr>
          <w:color w:val="222222"/>
        </w:rPr>
        <w:t xml:space="preserve">imparte cursos para que más personas se </w:t>
      </w:r>
      <w:r>
        <w:rPr>
          <w:color w:val="222222"/>
        </w:rPr>
        <w:t>conviertan</w:t>
      </w:r>
      <w:r>
        <w:rPr>
          <w:color w:val="222222"/>
        </w:rPr>
        <w:t xml:space="preserve"> en Agente de Segu</w:t>
      </w:r>
      <w:r>
        <w:rPr>
          <w:color w:val="222222"/>
        </w:rPr>
        <w:t xml:space="preserve">ros. Al día de hoy, se </w:t>
      </w:r>
      <w:r>
        <w:rPr>
          <w:color w:val="222222"/>
        </w:rPr>
        <w:t>ha</w:t>
      </w:r>
      <w:r>
        <w:rPr>
          <w:color w:val="222222"/>
        </w:rPr>
        <w:t>n</w:t>
      </w:r>
      <w:r>
        <w:t xml:space="preserve"> </w:t>
      </w:r>
      <w:r>
        <w:t xml:space="preserve">diseñado </w:t>
      </w:r>
      <w:r>
        <w:t xml:space="preserve">más de </w:t>
      </w:r>
      <w:r>
        <w:rPr>
          <w:color w:val="222222"/>
        </w:rPr>
        <w:t>142 cursos virtuales sobre capacitación en técnicas de venta, herramientas tecnológicas y desarrollo profesional para dar un servicio de excelenci</w:t>
      </w:r>
      <w:r>
        <w:rPr>
          <w:color w:val="222222"/>
        </w:rPr>
        <w:t xml:space="preserve">a, </w:t>
      </w:r>
      <w:proofErr w:type="spellStart"/>
      <w:r>
        <w:rPr>
          <w:color w:val="222222"/>
        </w:rPr>
        <w:t>e</w:t>
      </w:r>
      <w:proofErr w:type="spellEnd"/>
      <w:r>
        <w:rPr>
          <w:color w:val="222222"/>
        </w:rPr>
        <w:t xml:space="preserve"> </w:t>
      </w:r>
      <w:r>
        <w:rPr>
          <w:color w:val="222222"/>
        </w:rPr>
        <w:t>invertido más de 8</w:t>
      </w:r>
      <w:r>
        <w:rPr>
          <w:color w:val="222222"/>
        </w:rPr>
        <w:t>32 mil horas de capacitación</w:t>
      </w:r>
      <w:r>
        <w:rPr>
          <w:color w:val="222222"/>
        </w:rPr>
        <w:t xml:space="preserve">. </w:t>
      </w:r>
    </w:p>
    <w:p w:rsidR="00990192" w:rsidRDefault="00990192">
      <w:pPr>
        <w:ind w:left="720"/>
        <w:jc w:val="both"/>
        <w:rPr>
          <w:color w:val="222222"/>
        </w:rPr>
      </w:pPr>
    </w:p>
    <w:p w:rsidR="00990192" w:rsidRDefault="00A559BE" w:rsidP="006E68FA">
      <w:pPr>
        <w:ind w:left="720"/>
        <w:jc w:val="both"/>
        <w:rPr>
          <w:color w:val="222222"/>
        </w:rPr>
      </w:pPr>
      <w:r>
        <w:rPr>
          <w:color w:val="222222"/>
        </w:rPr>
        <w:t>Quálitas ofrece la oportunidad de certificarse como Agentes a través de cursos preparatorios y apoyo económico para trámites durante los primeros meses de trabajo con base en sus resultados obtenidos. En promedio el tiempo para realizar la certificación es</w:t>
      </w:r>
      <w:r>
        <w:rPr>
          <w:color w:val="222222"/>
        </w:rPr>
        <w:t xml:space="preserve"> de dos meses. </w:t>
      </w:r>
    </w:p>
    <w:p w:rsidR="00990192" w:rsidRDefault="00990192">
      <w:pPr>
        <w:jc w:val="both"/>
      </w:pPr>
    </w:p>
    <w:p w:rsidR="00990192" w:rsidRDefault="00A559BE">
      <w:pPr>
        <w:numPr>
          <w:ilvl w:val="0"/>
          <w:numId w:val="1"/>
        </w:numPr>
        <w:jc w:val="both"/>
        <w:rPr>
          <w:b/>
        </w:rPr>
      </w:pPr>
      <w:r>
        <w:rPr>
          <w:b/>
        </w:rPr>
        <w:t xml:space="preserve">Son expertos en </w:t>
      </w:r>
      <w:r w:rsidR="006E68FA">
        <w:rPr>
          <w:b/>
        </w:rPr>
        <w:t xml:space="preserve">el aseguramiento de </w:t>
      </w:r>
      <w:r>
        <w:rPr>
          <w:b/>
        </w:rPr>
        <w:t xml:space="preserve">cualquier tipo de vehículo. </w:t>
      </w:r>
      <w:r>
        <w:t xml:space="preserve">Existen pólizas de seguros para todo tipo de unidades de transporte como autos, motos, transporte de servicio público, de carga, servicios de emergencia, clásicos y más, por ello los </w:t>
      </w:r>
      <w:r>
        <w:lastRenderedPageBreak/>
        <w:t>agentes de seguros conocen l</w:t>
      </w:r>
      <w:r w:rsidR="006E68FA">
        <w:t xml:space="preserve">os paquetes y </w:t>
      </w:r>
      <w:r>
        <w:t xml:space="preserve">coberturas </w:t>
      </w:r>
      <w:r w:rsidR="006E68FA">
        <w:t>de</w:t>
      </w:r>
      <w:r>
        <w:t xml:space="preserve"> Quálitas </w:t>
      </w:r>
      <w:r w:rsidR="006E68FA">
        <w:t xml:space="preserve">que se adapten a tus necesidades, </w:t>
      </w:r>
      <w:r>
        <w:t>para ofrecer la ayuda pertinente dependiendo del vehículo.</w:t>
      </w:r>
    </w:p>
    <w:p w:rsidR="00990192" w:rsidRDefault="00990192">
      <w:pPr>
        <w:jc w:val="both"/>
      </w:pPr>
    </w:p>
    <w:p w:rsidR="00990192" w:rsidRDefault="00A559BE">
      <w:pPr>
        <w:jc w:val="both"/>
      </w:pPr>
      <w:r>
        <w:t>Por todas estas razones es que esta fecha es muy especial para toda la industria aseguradora</w:t>
      </w:r>
      <w:r>
        <w:t>,</w:t>
      </w:r>
      <w:r w:rsidR="00BA0322">
        <w:t xml:space="preserve"> ya que</w:t>
      </w:r>
      <w:r>
        <w:t xml:space="preserve"> se reconoce la labor que realizan </w:t>
      </w:r>
      <w:r>
        <w:t xml:space="preserve">y </w:t>
      </w:r>
      <w:r>
        <w:t>su</w:t>
      </w:r>
      <w:r w:rsidR="00BA0322">
        <w:t xml:space="preserve"> </w:t>
      </w:r>
      <w:r>
        <w:t>impact</w:t>
      </w:r>
      <w:r>
        <w:t>o</w:t>
      </w:r>
      <w:r>
        <w:t xml:space="preserve"> positi</w:t>
      </w:r>
      <w:r>
        <w:t>vo</w:t>
      </w:r>
      <w:r>
        <w:t xml:space="preserve"> en la economía del país. De esta forma, Quálitas celebra con sus 16 mil agentes</w:t>
      </w:r>
      <w:r>
        <w:t>,</w:t>
      </w:r>
      <w:r>
        <w:rPr>
          <w:color w:val="0000FF"/>
        </w:rPr>
        <w:t xml:space="preserve"> </w:t>
      </w:r>
      <w:r>
        <w:t>agradeciendo el compromiso mostrado durante 26 años a la empresa.</w:t>
      </w:r>
    </w:p>
    <w:p w:rsidR="00990192" w:rsidRDefault="00990192">
      <w:pPr>
        <w:jc w:val="both"/>
      </w:pPr>
    </w:p>
    <w:p w:rsidR="00990192" w:rsidRDefault="00A559BE">
      <w:pPr>
        <w:jc w:val="both"/>
      </w:pPr>
      <w:r>
        <w:rPr>
          <w:i/>
        </w:rPr>
        <w:t>“Para nosotros, los agentes de seguros desempeñan un rol fundamental en nuestra operación y son el motor que nos permite seguir avanzando; por eso queremos celebrar este día con ellos, agradecerles por lograr marcar una diferencia con altos estándares de c</w:t>
      </w:r>
      <w:r>
        <w:rPr>
          <w:i/>
        </w:rPr>
        <w:t>alidad y excelencia en el servicio. Por eso en Quálitas les brindamos asesoría, capacitación en línea y acompañamiento durante toda su carrera profesional, pues nuest</w:t>
      </w:r>
      <w:r w:rsidR="00BA0322">
        <w:rPr>
          <w:i/>
        </w:rPr>
        <w:t>ro objetivo al término del 2020</w:t>
      </w:r>
      <w:r>
        <w:rPr>
          <w:i/>
        </w:rPr>
        <w:t xml:space="preserve"> es sumar a más de 1,200 agentes provenientes del programa</w:t>
      </w:r>
      <w:r>
        <w:rPr>
          <w:i/>
        </w:rPr>
        <w:t xml:space="preserve"> Formación de Agentes”, </w:t>
      </w:r>
      <w:r w:rsidRPr="00BA0322">
        <w:t>comenta</w:t>
      </w:r>
      <w:r>
        <w:rPr>
          <w:i/>
        </w:rPr>
        <w:t xml:space="preserve"> </w:t>
      </w:r>
      <w:r w:rsidRPr="00BA0322">
        <w:t>Blanca Velázquez Sánchez, directora metropolitana.</w:t>
      </w:r>
    </w:p>
    <w:p w:rsidR="00BA0322" w:rsidRDefault="00BA0322">
      <w:pPr>
        <w:jc w:val="both"/>
        <w:rPr>
          <w:i/>
        </w:rPr>
      </w:pPr>
    </w:p>
    <w:p w:rsidR="00BA0322" w:rsidRPr="00BA0322" w:rsidRDefault="00BA0322" w:rsidP="00BA0322">
      <w:pPr>
        <w:jc w:val="both"/>
      </w:pPr>
      <w:r w:rsidRPr="00BA0322">
        <w:t xml:space="preserve">Si deseas ser parte del programa de formación de Agentes </w:t>
      </w:r>
      <w:r w:rsidRPr="00BA0322">
        <w:t>contáctanos</w:t>
      </w:r>
      <w:r w:rsidRPr="00BA0322">
        <w:t xml:space="preserve"> en cualquiera de las siguientes plataformas:</w:t>
      </w:r>
    </w:p>
    <w:p w:rsidR="00BA0322" w:rsidRPr="00BA0322" w:rsidRDefault="00BA0322" w:rsidP="00BA0322">
      <w:pPr>
        <w:pStyle w:val="Prrafodelista"/>
        <w:numPr>
          <w:ilvl w:val="0"/>
          <w:numId w:val="3"/>
        </w:numPr>
        <w:jc w:val="both"/>
      </w:pPr>
      <w:r>
        <w:t xml:space="preserve">Página web: </w:t>
      </w:r>
      <w:hyperlink r:id="rId9" w:history="1">
        <w:r w:rsidRPr="005E2E93">
          <w:rPr>
            <w:rStyle w:val="Hipervnculo"/>
          </w:rPr>
          <w:t>https://www.qualitas.com.mx/web/qmx/conviertete-en-agente</w:t>
        </w:r>
      </w:hyperlink>
      <w:r>
        <w:t xml:space="preserve"> </w:t>
      </w:r>
    </w:p>
    <w:p w:rsidR="00BA0322" w:rsidRPr="00BA0322" w:rsidRDefault="00BA0322" w:rsidP="00BA0322">
      <w:pPr>
        <w:pStyle w:val="Prrafodelista"/>
        <w:numPr>
          <w:ilvl w:val="0"/>
          <w:numId w:val="3"/>
        </w:numPr>
        <w:jc w:val="both"/>
        <w:rPr>
          <w:b/>
        </w:rPr>
      </w:pPr>
      <w:r w:rsidRPr="00BA0322">
        <w:rPr>
          <w:bCs/>
        </w:rPr>
        <w:t>Teléfono</w:t>
      </w:r>
      <w:r>
        <w:rPr>
          <w:bCs/>
        </w:rPr>
        <w:t>:</w:t>
      </w:r>
      <w:r w:rsidRPr="00BA0322">
        <w:rPr>
          <w:b/>
          <w:bCs/>
        </w:rPr>
        <w:t xml:space="preserve"> </w:t>
      </w:r>
      <w:r w:rsidRPr="00BA0322">
        <w:rPr>
          <w:bCs/>
        </w:rPr>
        <w:t>800 265 78 14</w:t>
      </w:r>
      <w:r w:rsidRPr="00BA0322">
        <w:rPr>
          <w:b/>
          <w:bCs/>
        </w:rPr>
        <w:t> </w:t>
      </w:r>
    </w:p>
    <w:p w:rsidR="00BA0322" w:rsidRPr="00BA0322" w:rsidRDefault="00BA0322" w:rsidP="00BA0322">
      <w:pPr>
        <w:pStyle w:val="Prrafodelista"/>
        <w:numPr>
          <w:ilvl w:val="0"/>
          <w:numId w:val="3"/>
        </w:numPr>
        <w:jc w:val="both"/>
      </w:pPr>
      <w:r>
        <w:t>Correo electrónico</w:t>
      </w:r>
      <w:r w:rsidRPr="00BA0322">
        <w:t>:</w:t>
      </w:r>
      <w:r>
        <w:t xml:space="preserve"> </w:t>
      </w:r>
      <w:hyperlink r:id="rId10" w:history="1">
        <w:r w:rsidRPr="005E2E93">
          <w:rPr>
            <w:rStyle w:val="Hipervnculo"/>
          </w:rPr>
          <w:t>formacionagentes@qualitas.com.mx</w:t>
        </w:r>
      </w:hyperlink>
      <w:r>
        <w:t xml:space="preserve"> </w:t>
      </w:r>
    </w:p>
    <w:p w:rsidR="00990192" w:rsidRDefault="00990192">
      <w:pPr>
        <w:jc w:val="both"/>
      </w:pPr>
    </w:p>
    <w:p w:rsidR="00990192" w:rsidRDefault="00A559BE">
      <w:pPr>
        <w:rPr>
          <w:b/>
        </w:rPr>
      </w:pPr>
      <w:r>
        <w:rPr>
          <w:b/>
        </w:rPr>
        <w:t>Acerca de Quálitas</w:t>
      </w:r>
    </w:p>
    <w:p w:rsidR="00990192" w:rsidRDefault="00990192">
      <w:pPr>
        <w:rPr>
          <w:b/>
        </w:rPr>
      </w:pPr>
    </w:p>
    <w:p w:rsidR="00990192" w:rsidRDefault="00A559BE">
      <w:pPr>
        <w:jc w:val="both"/>
        <w:rPr>
          <w:color w:val="1155CC"/>
          <w:u w:val="single"/>
        </w:rPr>
      </w:pPr>
      <w:r>
        <w:t>Con más de 26 años de experiencia, Quálitas es la aseguradora con mayor participación del mercado automotriz en México. La especialización y el compro</w:t>
      </w:r>
      <w:r>
        <w:t>miso con la excelencia en el servicio le han permitido mantenerse por 13 años consecutivos como líder del sector en el país. Uno de cada tres vehículos que cuentan con seguro en México están asegurados por Quálitas. Cuenta con la red de cobertura más grand</w:t>
      </w:r>
      <w:r>
        <w:t xml:space="preserve">e del país y presencia a nivel internacional en E.U., El Salvador, Costa Rica y Perú. </w:t>
      </w:r>
      <w:hyperlink r:id="rId11">
        <w:r>
          <w:rPr>
            <w:color w:val="1155CC"/>
            <w:u w:val="single"/>
          </w:rPr>
          <w:t>www.qualitas.com.mx/</w:t>
        </w:r>
      </w:hyperlink>
    </w:p>
    <w:p w:rsidR="00BA0322" w:rsidRDefault="00BA0322">
      <w:pPr>
        <w:jc w:val="both"/>
        <w:rPr>
          <w:color w:val="1155CC"/>
          <w:u w:val="single"/>
        </w:rPr>
      </w:pPr>
    </w:p>
    <w:p w:rsidR="00990192" w:rsidRDefault="00990192"/>
    <w:p w:rsidR="00990192" w:rsidRDefault="00990192">
      <w:pPr>
        <w:spacing w:before="240" w:after="240"/>
      </w:pPr>
      <w:bookmarkStart w:id="0" w:name="_GoBack"/>
      <w:bookmarkEnd w:id="0"/>
    </w:p>
    <w:p w:rsidR="00990192" w:rsidRDefault="00A559BE">
      <w:pPr>
        <w:spacing w:before="240" w:after="240"/>
      </w:pPr>
      <w:r>
        <w:t xml:space="preserve">  </w:t>
      </w:r>
    </w:p>
    <w:p w:rsidR="00990192" w:rsidRDefault="00990192"/>
    <w:sectPr w:rsidR="00990192">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BE" w:rsidRDefault="00A559BE">
      <w:pPr>
        <w:spacing w:line="240" w:lineRule="auto"/>
      </w:pPr>
      <w:r>
        <w:separator/>
      </w:r>
    </w:p>
  </w:endnote>
  <w:endnote w:type="continuationSeparator" w:id="0">
    <w:p w:rsidR="00A559BE" w:rsidRDefault="00A55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BE" w:rsidRDefault="00A559BE">
      <w:pPr>
        <w:spacing w:line="240" w:lineRule="auto"/>
      </w:pPr>
      <w:r>
        <w:separator/>
      </w:r>
    </w:p>
  </w:footnote>
  <w:footnote w:type="continuationSeparator" w:id="0">
    <w:p w:rsidR="00A559BE" w:rsidRDefault="00A55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92" w:rsidRDefault="00A559BE">
    <w:pPr>
      <w:jc w:val="right"/>
    </w:pPr>
    <w:r>
      <w:rPr>
        <w:noProof/>
      </w:rPr>
      <w:drawing>
        <wp:inline distT="114300" distB="114300" distL="114300" distR="114300">
          <wp:extent cx="1722112" cy="60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2112" cy="603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44C9D"/>
    <w:multiLevelType w:val="hybridMultilevel"/>
    <w:tmpl w:val="D7D22818"/>
    <w:lvl w:ilvl="0" w:tplc="6DC2147C">
      <w:start w:val="5"/>
      <w:numFmt w:val="bullet"/>
      <w:lvlText w:val="-"/>
      <w:lvlJc w:val="left"/>
      <w:pPr>
        <w:ind w:left="720" w:hanging="360"/>
      </w:pPr>
      <w:rPr>
        <w:rFonts w:ascii="Arial" w:eastAsia="Arial" w:hAnsi="Arial" w:cs="Arial" w:hint="default"/>
        <w:b w:val="0"/>
        <w:color w:val="1155CC"/>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7F2882"/>
    <w:multiLevelType w:val="multilevel"/>
    <w:tmpl w:val="797E7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A22BBF"/>
    <w:multiLevelType w:val="hybridMultilevel"/>
    <w:tmpl w:val="F9E4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2"/>
    <w:rsid w:val="002B4704"/>
    <w:rsid w:val="006E68FA"/>
    <w:rsid w:val="00990192"/>
    <w:rsid w:val="00A559BE"/>
    <w:rsid w:val="00BA0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1FB7"/>
  <w15:docId w15:val="{E6C55199-1FC1-476A-A053-3FB6FBE8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E68F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8FA"/>
    <w:rPr>
      <w:rFonts w:ascii="Segoe UI" w:hAnsi="Segoe UI" w:cs="Segoe UI"/>
      <w:sz w:val="18"/>
      <w:szCs w:val="18"/>
    </w:rPr>
  </w:style>
  <w:style w:type="paragraph" w:styleId="Prrafodelista">
    <w:name w:val="List Paragraph"/>
    <w:basedOn w:val="Normal"/>
    <w:uiPriority w:val="34"/>
    <w:qFormat/>
    <w:rsid w:val="00BA0322"/>
    <w:pPr>
      <w:ind w:left="720"/>
      <w:contextualSpacing/>
    </w:pPr>
  </w:style>
  <w:style w:type="character" w:styleId="Hipervnculo">
    <w:name w:val="Hyperlink"/>
    <w:basedOn w:val="Fuentedeprrafopredeter"/>
    <w:uiPriority w:val="99"/>
    <w:unhideWhenUsed/>
    <w:rsid w:val="00BA0322"/>
    <w:rPr>
      <w:color w:val="0000FF" w:themeColor="hyperlink"/>
      <w:u w:val="single"/>
    </w:rPr>
  </w:style>
  <w:style w:type="character" w:styleId="Textoennegrita">
    <w:name w:val="Strong"/>
    <w:basedOn w:val="Fuentedeprrafopredeter"/>
    <w:uiPriority w:val="22"/>
    <w:qFormat/>
    <w:rsid w:val="00BA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iversidad.qualitas.com.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sf.gob.mx/Transparencia/Paginas/DatosAbierto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litas.com.mx/web/qmx/inicio" TargetMode="External"/><Relationship Id="rId5" Type="http://schemas.openxmlformats.org/officeDocument/2006/relationships/footnotes" Target="footnotes.xml"/><Relationship Id="rId10" Type="http://schemas.openxmlformats.org/officeDocument/2006/relationships/hyperlink" Target="mailto:formacionagentes@qualitas.com.mx" TargetMode="External"/><Relationship Id="rId4" Type="http://schemas.openxmlformats.org/officeDocument/2006/relationships/webSettings" Target="webSettings.xml"/><Relationship Id="rId9" Type="http://schemas.openxmlformats.org/officeDocument/2006/relationships/hyperlink" Target="https://www.qualitas.com.mx/web/qmx/conviertete-en-agen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Medina [subgte.comunicacion med. digit.]</dc:creator>
  <cp:lastModifiedBy>Rosaura Medina [coord. comunicación externa]</cp:lastModifiedBy>
  <cp:revision>2</cp:revision>
  <dcterms:created xsi:type="dcterms:W3CDTF">2020-09-04T18:34:00Z</dcterms:created>
  <dcterms:modified xsi:type="dcterms:W3CDTF">2020-09-04T18:34:00Z</dcterms:modified>
</cp:coreProperties>
</file>